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6" w:rsidRPr="00C709E8" w:rsidRDefault="00872C60" w:rsidP="000F0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0F0516" w:rsidRPr="00C709E8" w:rsidRDefault="000F0516" w:rsidP="000F0516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C709E8">
        <w:rPr>
          <w:rFonts w:hint="eastAsia"/>
          <w:b/>
          <w:bCs/>
          <w:kern w:val="44"/>
          <w:sz w:val="44"/>
          <w:szCs w:val="44"/>
        </w:rPr>
        <w:t>交通指南</w:t>
      </w:r>
    </w:p>
    <w:p w:rsidR="001D4F0E" w:rsidRDefault="001D4F0E" w:rsidP="001D4F0E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1D4F0E" w:rsidRDefault="001D4F0E" w:rsidP="001D4F0E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一、拉萨圣地天堂洲际大饭店</w:t>
      </w:r>
    </w:p>
    <w:p w:rsidR="001D4F0E" w:rsidRDefault="001D4F0E" w:rsidP="001D4F0E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1、酒店地址：拉萨市城关区江苏大道1号</w:t>
      </w:r>
    </w:p>
    <w:p w:rsidR="001D4F0E" w:rsidRDefault="001D4F0E" w:rsidP="001D4F0E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2、酒店联系人：夏经理  联系方式：</w:t>
      </w:r>
      <w:r>
        <w:rPr>
          <w:rFonts w:asciiTheme="minorEastAsia" w:eastAsiaTheme="minorEastAsia" w:hAnsiTheme="minorEastAsia" w:cstheme="minorEastAsia"/>
          <w:bCs/>
          <w:sz w:val="28"/>
          <w:szCs w:val="28"/>
        </w:rPr>
        <w:t>0891-6569999-6633</w:t>
      </w:r>
    </w:p>
    <w:p w:rsidR="001D4F0E" w:rsidRDefault="001D4F0E" w:rsidP="001D4F0E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1D4F0E" w:rsidRDefault="001D4F0E" w:rsidP="001D4F0E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1、拉萨贡嘎机场至酒店约</w:t>
      </w:r>
      <w:r>
        <w:rPr>
          <w:rFonts w:asciiTheme="minorEastAsia" w:eastAsiaTheme="minorEastAsia" w:hAnsiTheme="minorEastAsia" w:cstheme="minorEastAsia"/>
          <w:bCs/>
          <w:sz w:val="28"/>
          <w:szCs w:val="28"/>
        </w:rPr>
        <w:t>8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0分钟</w:t>
      </w:r>
    </w:p>
    <w:p w:rsidR="001D4F0E" w:rsidRDefault="001D4F0E" w:rsidP="001D4F0E">
      <w:pPr>
        <w:pStyle w:val="1"/>
        <w:numPr>
          <w:ilvl w:val="0"/>
          <w:numId w:val="2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>
        <w:rPr>
          <w:rFonts w:asciiTheme="minorEastAsia" w:eastAsiaTheme="minorEastAsia" w:hAnsiTheme="minorEastAsia" w:cstheme="minorEastAsia"/>
          <w:bCs/>
          <w:sz w:val="28"/>
          <w:szCs w:val="28"/>
        </w:rPr>
        <w:t>200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1D4F0E" w:rsidRDefault="001D4F0E" w:rsidP="001D4F0E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2、拉萨火车站至酒店约</w:t>
      </w:r>
      <w:r>
        <w:rPr>
          <w:rFonts w:asciiTheme="minorEastAsia" w:eastAsiaTheme="minorEastAsia" w:hAnsiTheme="minorEastAsia" w:cstheme="minorEastAsia"/>
          <w:bCs/>
          <w:sz w:val="28"/>
          <w:szCs w:val="28"/>
        </w:rPr>
        <w:t>40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分钟</w:t>
      </w:r>
    </w:p>
    <w:p w:rsidR="001D4F0E" w:rsidRDefault="001D4F0E" w:rsidP="001D4F0E">
      <w:pPr>
        <w:pStyle w:val="1"/>
        <w:numPr>
          <w:ilvl w:val="0"/>
          <w:numId w:val="2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乘出租车至酒店需80元左右。</w:t>
      </w:r>
    </w:p>
    <w:p w:rsidR="001D4F0E" w:rsidRDefault="001D4F0E" w:rsidP="001D4F0E">
      <w:pPr>
        <w:pStyle w:val="1"/>
        <w:widowControl/>
        <w:spacing w:line="500" w:lineRule="exact"/>
        <w:ind w:firstLineChars="0" w:firstLine="57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1D4F0E" w:rsidRDefault="001D4F0E" w:rsidP="001D4F0E">
      <w:pPr>
        <w:pStyle w:val="1"/>
        <w:widowControl/>
        <w:spacing w:line="500" w:lineRule="exact"/>
        <w:ind w:firstLineChars="0" w:firstLine="57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参考</w:t>
      </w:r>
      <w:r>
        <w:rPr>
          <w:rFonts w:ascii="黑体" w:eastAsia="黑体" w:hAnsi="黑体" w:cs="黑体"/>
          <w:bCs/>
          <w:sz w:val="28"/>
          <w:szCs w:val="28"/>
        </w:rPr>
        <w:t>附件地理位置图</w:t>
      </w:r>
    </w:p>
    <w:p w:rsidR="00165951" w:rsidRPr="000F0516" w:rsidRDefault="001D4F0E" w:rsidP="001D4F0E">
      <w:pPr>
        <w:pStyle w:val="a6"/>
        <w:widowControl/>
        <w:ind w:left="420" w:firstLineChars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552950" cy="5987086"/>
            <wp:effectExtent l="19050" t="0" r="0" b="0"/>
            <wp:docPr id="2" name="图片 1" descr="D:\培训工作\期权策略顾问类\第三十期期权策略顾问培训 初级班 拉萨\微信图片_2017042818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培训工作\期权策略顾问类\第三十期期权策略顾问培训 初级班 拉萨\微信图片_20170428182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98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951" w:rsidRPr="000F0516" w:rsidSect="00F15D3C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8A" w:rsidRDefault="00A8378A" w:rsidP="00165951">
      <w:r>
        <w:separator/>
      </w:r>
    </w:p>
  </w:endnote>
  <w:endnote w:type="continuationSeparator" w:id="0">
    <w:p w:rsidR="00A8378A" w:rsidRDefault="00A8378A" w:rsidP="001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8A" w:rsidRDefault="00A8378A" w:rsidP="00165951">
      <w:r>
        <w:separator/>
      </w:r>
    </w:p>
  </w:footnote>
  <w:footnote w:type="continuationSeparator" w:id="0">
    <w:p w:rsidR="00A8378A" w:rsidRDefault="00A8378A" w:rsidP="0016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B4708"/>
    <w:rsid w:val="000E020A"/>
    <w:rsid w:val="000F0516"/>
    <w:rsid w:val="00131575"/>
    <w:rsid w:val="00153A46"/>
    <w:rsid w:val="00165951"/>
    <w:rsid w:val="00181466"/>
    <w:rsid w:val="001D1264"/>
    <w:rsid w:val="001D4F0E"/>
    <w:rsid w:val="001F130A"/>
    <w:rsid w:val="00287AB9"/>
    <w:rsid w:val="00381FCA"/>
    <w:rsid w:val="00442C36"/>
    <w:rsid w:val="004E36C2"/>
    <w:rsid w:val="006A7B96"/>
    <w:rsid w:val="006F25F5"/>
    <w:rsid w:val="007E5035"/>
    <w:rsid w:val="0082060C"/>
    <w:rsid w:val="008709CB"/>
    <w:rsid w:val="00872C60"/>
    <w:rsid w:val="008C1488"/>
    <w:rsid w:val="00915DD1"/>
    <w:rsid w:val="00A8378A"/>
    <w:rsid w:val="00AB6723"/>
    <w:rsid w:val="00AE43F1"/>
    <w:rsid w:val="00B9640E"/>
    <w:rsid w:val="00BE483D"/>
    <w:rsid w:val="00C254E0"/>
    <w:rsid w:val="00C567A3"/>
    <w:rsid w:val="00D22055"/>
    <w:rsid w:val="00DB3C16"/>
    <w:rsid w:val="00E16B7D"/>
    <w:rsid w:val="00E36D32"/>
    <w:rsid w:val="00E70087"/>
    <w:rsid w:val="00F15D3C"/>
    <w:rsid w:val="00F7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  <w:style w:type="paragraph" w:styleId="a7">
    <w:name w:val="Normal (Web)"/>
    <w:basedOn w:val="a"/>
    <w:uiPriority w:val="99"/>
    <w:unhideWhenUsed/>
    <w:rsid w:val="001F13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1D4F0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  <w:style w:type="paragraph" w:styleId="a7">
    <w:name w:val="Normal (Web)"/>
    <w:basedOn w:val="a"/>
    <w:uiPriority w:val="99"/>
    <w:unhideWhenUsed/>
    <w:rsid w:val="001F13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5</cp:revision>
  <dcterms:created xsi:type="dcterms:W3CDTF">2017-03-22T01:40:00Z</dcterms:created>
  <dcterms:modified xsi:type="dcterms:W3CDTF">2017-05-03T10:26:00Z</dcterms:modified>
</cp:coreProperties>
</file>